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美国东西海岸黄石公园17日游(0512 0529 0605 0612）行程单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ZH-MG1706853697oJ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
                <w:br/>
                参考航班：KE898  PVGICN  1340  1645
                <w:br/>
                杭州/首尔
                <w:br/>
                参考航班：KE108  HGHICN  1430  1745
                <w:br/>
                南京/首尔
                <w:br/>
                参考航班：KE102  NKGICN  1255  16:15  
                <w:br/>
                首尔/纽约
                <w:br/>
                参考航班：KE085  ICNJFK   1930  2100
                <w:br/>
                首尔/上海
                <w:br/>
                参考航班：KE893  ICNPVG  0830  0940
                <w:br/>
                首尔/杭州
                <w:br/>
                参考航班：KE107  ICNHGH  1200  1325
                <w:br/>
                首尔/南京
                <w:br/>
                参考航班：KE101  ICNNKG  1020  1150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上海、南京、杭州/首尔/纽约	住：新泽西地区
                <w:br/>
                第二天	纽约	住：新泽西地区 
                <w:br/>
                第三天	纽约-费城-华盛顿	住：大华府地区 
                <w:br/>
                第四天	华盛顿-布法罗	住：布法罗
                <w:br/>
                第五天	布法罗/XX/盐湖城-爱达荷	住：爱达荷
                <w:br/>
                第六天	爱达荷-黄石-爱达荷	住：爱达荷 
                <w:br/>
                第七天	爱达荷-大提顿-大盐湖-盐湖城	住：盐湖城
                <w:br/>
                第八天	盐湖城-布莱斯-锡安-小镇	住：小镇
                <w:br/>
                第九天	小镇-羚羊峡谷-马蹄湾-小镇	住：小镇
                <w:br/>
                第十天	小镇-大峡谷南峡-拉斯维加斯	住：拉斯维加斯
                <w:br/>
                第十一天	拉斯维加斯-七彩巨石阵-巴仕图奥特莱斯-洛杉矶	住：洛杉矶
                <w:br/>
                第十二天	洛杉矶-圣地亚哥-洛杉矶	住：洛杉矶
                <w:br/>
                第十三天	洛杉矶	住：洛杉矶
                <w:br/>
                第十四天	洛杉矶-1号公路-旧金山	住：旧金山
                <w:br/>
                第十五天	旧金山/首尔	
                <w:br/>
                第十六天	飞机上	
                <w:br/>
                第十七天	首尔/上海、南京、杭州(散团)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w:br/>
                大韩航空(KE),大韩民国最大航司，2022全球最佳航空公司排行榜
                <w:br/>
                (World's Top 100 Airlines2022)，排名第七位。国际段全程免2件行李托运费；
                <w:br/>
                上海、杭州、南京可联运至韩国首尔出发往返，省去途中周转劳累；（5/12不可配杭州联运）
                <w:br/>
                【精品小团】
                <w:br/>
                20人精品小团，拒绝大巴团的纷扰嘈杂；
                <w:br/>
                【品质保证】
                <w:br/>
                一价全含。全程无购物、无景点必付费、无燃油附加费、无套路，安心出门游玩；
                <w:br/>
                【国家公园】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【自然风光】
                <w:br/>
                4大国家级自然风光：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【绚丽景观】
                <w:br/>
                3大风景线：
                <w:br/>
                【七彩巨石阵】—七座9米高的彩虹巨石阵，为沙漠单一注入活泼色彩
                <w:br/>
                【17里湾】—1号公路上精华景点，海滩、孤松柏、顶级豪宅
                <w:br/>
                【格里菲斯天文台】—世界最出名的天文台之一，与好莱坞“HOLLYWOOD”标志遥遥相忘
                <w:br/>
                【船游美景】
                <w:br/>
                2条最不能错过的游船：
                <w:br/>
                【自由女神游船】—眺望美国的象征—自由女神像、纽约曼哈顿城市风光
                <w:br/>
                【雾中少女号游船】—近距离感受尼亚加拉大瀑布的雄伟和震撼
                <w:br/>
                【浪漫小镇】
                <w:br/>
                2个网红必打卡小镇：
                <w:br/>
                【66号公路小镇】—打卡《汽车总动员》里面的温泉镇原型
                <w:br/>
                【卡梅尔小镇】—1号公路上最美小镇之一，蒙特利半岛的滨海文艺小镇
                <w:br/>
                【天使之城】
                <w:br/>
                深度游览天使之城--洛杉矶，打卡著名的星光大道及格里菲斯天文台；
                <w:br/>
                【海岸风光】
                <w:br/>
                深度游览加州一号公路景秀风光；
                <w:br/>
                【特色餐饮】
                <w:br/>
                升级一顿海鲜餐及当地In-N-Out汉堡餐；
                <w:br/>
                【购物自由】
                <w:br/>
                纽约第五大道、巴仕图奥特莱斯、洛杉矶农夫市场
                <w:br/>
                【住宿升级】
                <w:br/>
                拉斯维加斯升级两晚拉斯大道网评4钻酒店
                <w:br/>
                【金牌导领】
                <w:br/>
                安排金牌领队，聘请当地经验丰富、讲解优秀的导游陪同；含全程司导小费；
                <w:br/>
                【特别赠送】
                <w:br/>
                4人一台无线WiFi（租用），价值30万旅游意外险，万能转换插头；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上海/首尔
                <w:br/>
                参考航班：KE898  PVGICN  1340  1645
                <w:br/>
                杭州/首尔
                <w:br/>
                参考航班：KE108  HGHICN  1430  1745
                <w:br/>
                南京/首尔
                <w:br/>
                参考航班：KE102  NKGICN  1255  16:15  
                <w:br/>
                首尔/纽约
                <w:br/>
                参考航班：KE085  ICNJFK   1930  2100
                <w:br/>
                指定机场集合，经首尔转机飞往美国东部名城、世界金融商业贸易大都会、有世界大苹果之称的“纽约”，抵达后导游接机送入酒店休息。住新泽西酒店。
                <w:br/>
                <w:br/>
                用餐：自理早餐/自理午餐/自理晚餐 
                <w:br/>
                新泽西
                <w:br/>
                D2
                <w:br/>
                纽约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
                <w:br/>
                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用餐：酒店早餐/团队午餐/团队晚餐  
                <w:br/>
                新泽西
                <w:br/>
                D3
                <w:br/>
                纽约-费城-华盛顿
                <w:br/>
                早餐后，乘车前往美国独立诞生地--费城，美国历史上最重要的文献--宪法，亦在此草签。前往参观【自由钟】，【独立宫】，【旧国会大厦】，【国家独立公园】（外观，费城景点合计时间不少于40分钟）。
                <w:br/>
                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用餐：酒店早餐/团队午餐/团队晚餐 
                <w:br/>
                大华府
                <w:br/>
                D4
                <w:br/>
                华盛顿-布法罗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用餐：酒店早餐/团队午餐/团队晚餐 
                <w:br/>
                布法罗
                <w:br/>
                D5
                <w:br/>
                布法罗/转机城市/盐湖城-爱达荷
                <w:br/>
                参考航班：航班待定 （如遇早航班，酒店无法提供打包早餐，敬请自理）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w:br/>
                用餐：酒店早餐/自理午餐/团队晚餐 
                <w:br/>
                爱达荷
                <w:br/>
                D6
                <w:br/>
                爱达荷-黄石国家公园-爱达荷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w:br/>
                用餐：酒店早餐/团队午餐/团队晚餐 
                <w:br/>
                爱达荷
                <w:br/>
                D7
                <w:br/>
                爱达荷-大提顿国家公园-大盐湖-盐湖城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w:br/>
                用餐：酒店外早/团队午餐/团队晚餐 
                <w:br/>
                盐湖城
                <w:br/>
                D8
                <w:br/>
                盐湖城-布莱斯峡谷国家公园-锡安国家公园-小镇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w:br/>
                用餐：酒店早餐/团队午餐/团队晚餐 
                <w:br/>
                小镇
                <w:br/>
                D9
                <w:br/>
                小镇-羚羊峡谷-马蹄湾-小镇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w:br/>
                用餐：酒店早餐/团队午餐/团队晚餐 
                <w:br/>
                小镇
                <w:br/>
                D10
                <w:br/>
                小镇-大峡谷国家公园-66号公路小镇-拉斯维加斯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用餐：酒店早餐/团队午餐/团队晚餐  
                <w:br/>
                拉斯维加斯
                <w:br/>
                D11
                <w:br/>
                拉斯维加斯-七彩巨石阵-巴仕图奥特莱斯-洛杉矶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用餐：酒店外早/自理午餐/团队晚餐 
                <w:br/>
                洛杉矶
                <w:br/>
                D12
                <w:br/>
                洛杉矶-圣地亚哥-洛杉矶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用餐：酒店早餐/In-Out汉堡餐/海鲜特色餐  
                <w:br/>
                洛杉矶
                <w:br/>
                D13
                <w:br/>
                洛杉矶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w:br/>
                用餐：酒店早餐/团队午餐/团队晚餐 
                <w:br/>
                洛杉矶
                <w:br/>
                D14
                <w:br/>
                洛杉矶-加州1号公路-旧金山
                <w:br/>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用餐：酒店早餐/团队午餐/团队晚餐 
                <w:br/>
                旧金山
                <w:br/>
                D15
                <w:br/>
                旧金山/首尔转机
                <w:br/>
                参考航班：KE026  旧金山-首尔  23:50-04:30+2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用餐：酒店早餐/团队午餐/团队晚餐
                <w:br/>
                飞机上
                <w:br/>
                D16
                <w:br/>
                飞机上
                <w:br/>
                飞机上
                <w:br/>
                D17
                <w:br/>
                首尔/上海
                <w:br/>
                参考航班：KE893  ICNPVG  0830  0940
                <w:br/>
                首尔/杭州
                <w:br/>
                参考航班：KE107  ICNHGH  1200  1325
                <w:br/>
                首尔/南京
                <w:br/>
                参考航班：KE101  ICNNKG  1020  1150
                <w:br/>
                抵达华东指定机场，结束愉快的美国之行。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12-25座用车；
                <w:br/>
                门票	17哩、大峡谷国家公园、下羚羊峡谷、马蹄湾、锡安国家公园、黄石国家公园、大提顿国家公园、雾中少女号游船、自由女神游船(不上岛)、帝国大厦；
                <w:br/>
                餐饮	全程含两顿特色餐：美西海鲜餐；IN-N-OUT汉堡餐；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未 含	证件	美国旅游签证；
                <w:br/>
                护照费、申请签证中准备相关材料所需的制作、手续费，如未成年人所需的公证书、认证费。
                <w:br/>
                	餐饮	未包含的正餐费用
                <w:br/>
                	单房差	单间差7500元/人全程(分房以同性别客人住一房为原则，如需住单人间，报名时应提出申请，并补交单间差（如因客人在团上调整与他人拼住，费用不退！）；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岁以下不占床小童减团费4000元/人，不含早。占床小童按成人价收取。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1.护照、签证、身份证、信用卡、机船车票及文件等是出国（境）旅游的身份证明和凭据，必须随身携带，妥善保管。
                <w:br/>
                2. 如您遇到有人检查证件时，不要轻易应允。
                <w:br/>
                3. 如您证件一旦遗失或被偷被抢，您要立即报告领队并向警方报案，同时请警方出具书面遗失证明，必要时向所在国申请出境签证并向我国驻所在国使领馆提出补办申请。
                <w:br/>
                4. 请您熟悉所在国的交通信号标志，遵守交通规则，不要强行抢道，也不要随意横穿马路。
                <w:br/>
                5. 在国外乘坐旅游车时，不要乘坐第一排的工作人员专座，此专座设有工作人员保险，但游客乘坐一旦发生意外是得不到赔付的。
                <w:br/>
                6. 行程中所注明的城市间距离，参照境外地图，仅供参考，视当地交通状况进行调整
                <w:br/>
                7. 飞机上禁止使用移动电话、游戏机等电子产品。欧洲法律规定，使用移动电话将被处罚款，直至追究刑事责任。
                <w:br/>
                8. 在机舱内、旅游巴士、部分餐厅内禁止吸烟，尊重他人的权利。在飞机中转过程中，请不要随意离开团队，如有困难可及时找机场工作人员出示机票以求帮助。
                <w:br/>
                9. 在国外一定要注意礼貌，卫生，不要随意吸烟（公共区域都被禁止吸烟，包括酒吧、餐厅等），不要过量饮酒，公共场所不要大声喧哗。
                <w:br/>
                10. 请您在境外期间遵守当地的法律法规，以及注意自己的人身安全，远离毒品，不要跟陌生人搭讪，防止人身侵害。
                <w:br/>
                11. 由于各国国情不同，您在旅游时除了准备信用卡及银联卡外，请尽量多准备一些现金。有些商店不能刷卡只接受现金。另外提醒您如果您携带信用卡，请在国内确认好已经激活可以在境外使用。购物属于个人行为，请您到正规的商店购买，保留发票，避免被骗。
                <w:br/>
                12. 请您购物时避免过量，以防超出规定标准。
                <w:br/>
                13. 请您在购买商品时，仔细检查商品质量，避免退换货的可能性。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2025-07-16T22:54:56+08:00</dcterms:created>
  <dcterms:modified xsi:type="dcterms:W3CDTF">2025-07-16T22:54:56+08:00</dcterms:modified>
</cp:coreProperties>
</file>

<file path=docProps/custom.xml><?xml version="1.0" encoding="utf-8"?>
<Properties xmlns="http://schemas.openxmlformats.org/officeDocument/2006/custom-properties" xmlns:vt="http://schemas.openxmlformats.org/officeDocument/2006/docPropsVTypes"/>
</file>