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云端1号-丽大泸纯玩6日游（6月中旅自组）行程单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YM-YN20230600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无锡-丽江三义机场-丽江市区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前往机场，乘航班抵达丽江三义机场后，由专车接至酒店。待办理完酒店入住手续，贵宾尽可自由安排今日剩余时间。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丽江：麦客达温德姆或同级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丽江→南诏风情岛→理想邦→住大理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赴大理白族自治州，抵达【双廊古镇】，双廊境内水天一色、群山叠翠与湖光水色交相辉映，金梭织锦、“双岛双曲”与古色淡雅、风情浓郁的白族集镇相环抱，构成一幅人与自然和谐的美丽天然图画，是最适宜人居的小镇，素有“大理风光在苍洱，苍洱风光在双廊”之盛誉。➱乘坐摆渡船 畅游洱海风光，登陆南诏避暑胜地、国家AAAA景区➱南诏风情岛（游玩约60分钟）郁郁葱葱的林木、水天一色的风光，让本来就四面环水的小岛更多了一份悠闲，可谓“山水人朗，水与情长”。游览中国最佳魅力城市➱双廊镇（游玩约60分钟）青石板上露水依稀，听两旁玲音回荡，古色古香、时光漫漫……这是否是你想象中的小镇时光？在大理最宜居的小镇双廊，沏上一杯清茶或咖啡，晒着懒懒的阳光，只叹声人生难得如此清闲。前往网红打卡地➱理想邦（约90分钟，包含下午茶） 喝着茶观着景，将洱海尽收眼底，无尽享受。入住酒店。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午餐：大理白族民俗风味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大理：悦云雅阁或同级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大理市→大理古城→泸沽湖→篝火晚会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历史文化名城、国家AAAA景区➱大理古城（游玩180分钟）在大理古城，逛街发呆，拈花把酒，悠闲地享受慢生活，幽静的古城，古朴的民风，浓厚的文化底蕴，使得古城别具特色，行走在古城里，一处风景，一处感受，高低不同的建筑，抬头就能看见的苍山山顶的积雪，都能够让你驻足，停留。
                <w:br/>
                晚餐后乘车赴《中国国家旅游》评选的最佳休闲旅游目的地➱泸沽湖。“泸湖秋水间，隐隐浸芙蓉。并峙波间鼎，连排海上峰。倒涵天一游，横锁树千里。”数百年间，许多文人墨客都倾倒在泸沽湖的美景之下，神秘女儿国的蓝天、白云和摩梭人，用诗情画意让这个远离嚣市的地方成人间仙境！
                <w:br/>
                今晚为贵宾安排摩梭族文化体验➱摩梭篝火晚会 摩梭族阿哥阿妹围着篝火边唱边跳，您也能一同参与其中，伴随着快乐的歌声，品尝摩梭人民招待贵宾的摩梭民族走婚宴，晚入住酒店，歇息在泸沽湖的怀抱中。
                <w:br/>
                （行程第4日安排观赏泸沽湖日出，因日出时间较早，固此安排为非强制性的自愿参加！）
                <w:br/>
                温馨提示：
                <w:br/>
                ◉大理至泸沽湖风景区乘车较长，请提前自备些许干粮或充饥食品。
                <w:br/>
                ◉摩梭人独特的风俗和生活习性并非如网络传播的那样，走婚是当地人的婚姻风俗之一，在没有完全了解之前，请勿以不当言论或行为冒犯当地民众。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午餐：精致团餐     晚餐：泸沽湖砂锅鱼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泸沽湖：悦莲庄或同级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宁蒗县→摩梭家访→里务比岛→丽江市→黑龙潭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➱泸沽湖日出：云南十大自然美景之一！日出，不仅是昼夜的分界，它折射出的隐隐光芒，也会带来万千的遐想……晨曦前的泸沽湖，总是带有一丝丝神秘。慢慢的，天空渐渐破晓，大地如同罩着银色的轻纱。当一缕金色光芒从天水相接的地方射出，此时此景格外美丽……
                <w:br/>
                酒店享用早餐后，参观➱摩梭民居（参观约60-90分钟）探访被称为“东方母系文化家园的最后一朵红玫瑰”的母系氏族遗风，宁静原始村落看上去幽静美好，湖周茂密的原始森林里有许多珍稀动物出没其间，增添了几分野趣与生机。
                <w:br/>
                乘坐摩梭人独特的交通工具➱猪槽船登临➱里务比岛/里务比寺（游玩约60分钟，含猪槽船）乘一叶扁舟，在泸沽湖泛舟，沿途登上“蓬莱三岛”之一的里务比岛，它与吐布半岛将泸沽湖一分为二，该岛屿道路旁边有许多杜鹃花以及野樱桃树，美丽的花丛尽头是藏传佛教寺院里务比寺，正门上面有罗桑活佛亲笔书写藏文、著名书法家尚文先生译书汉文的题匾“玉池琼楼”，每逢藏历节日或佛教节庆，这里都举行大型佛事活动。
                <w:br/>
                乘车返回丽江市，之后，贵宾游览世游览➱黑龙潭，峡谷里散落着春花、秋月、平沙、落雁、曲、叠、沉、悬潭等十八个名潭，以“新、奇、险”著称。
                <w:br/>
                今日行程结束后，贵宾可在丽江自由活动，可根据个人喜好选择当地美食。
                <w:br/>
                温馨提示：
                <w:br/>
                ◉日出是泸沽湖著名美景，但泸沽湖早晨气候较冷，如有观赏需求，请注意防寒保暖。
                <w:br/>
                ◉猪槽船是摩梭人原始的交通工具，乘坐时勿擅自脱下救生衣，请听从船夫的安全告知和安排。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丽江：多弗或同级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丽江市-玉龙雪山-蓝月谷-印象丽江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赴丽江市，游览中国森林氧吧、国家AAAAA景区➱玉龙雪山风景区：大索道+《印象·丽江》（游玩约240分钟，赠送羽绒服、氧气瓶。特别告知，如遇景区表演场次调整，场次安排与行程冲突，导致《印象•丽江》无法观赏，将更改为《丽水金沙》）云南省级自然保护区，是中国最南、北半球最南的雪山，有南国生态园林，又有北国冰雪风光。有珠穆朗玛峰之雪域，又有兔耳岭高山草甸之美。以险、奇、美、秀著称于世，随着时令和阴晴的变化,雨雪新晴，雪格外的白，松格外的绿，掩映生态，移步换形，像白雪和绿松捉迷藏，蔚为奇观。登临4680米，欣赏北半球最近赤道雪山最壮丽奇景-冰川公园，感受千年冰川所带来的的视觉冲击。
                <w:br/>
                游览➱蓝月谷（游玩约60分钟，赠送景区电瓶车）一弯蓝色的月亮浅浅的镶嵌在玉龙雪山脚下，在青山绿树的环抱中看起来是那么的灵动，将玉龙雪山承托的更加美丽。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午餐：雪厨自助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丽江：多弗或同级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丽江市-丽江三义机场-温馨家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将安排贵宾游览➱束河古镇（游玩约180分钟）以山名村，流传变异而成，意为“高峰之下的村寨”，是纳西先民在丽江坝子中最早的聚居地之一，茶马古道上保存完好的重要集镇，纳西先民从农耕文明向商业文明过渡的活标本，束河是世界文化遗产丽江古城的重要组成部分，入选CCTV“中国魅力名镇”，现如今成为了游人最爱的丽江休闲之所。
                <w:br/>
                参观结束后将由我社送机中心服务人员将您送至丽江三义机场候机。在此，我社全体服务人员预祝您旅途平安，期待您再次来云南！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午餐：丽江纳西腊排骨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行程中标注的酒店住宿费用：2人标准间，按床位计算，含酒店早餐费用；不占床则不含酒店早餐费用。
                <w:br/>
                ▶ 行程中标注的午餐、晚餐费用：第1日不含任何餐饮，行程中已明确标注自理和不含的餐饮费用由游客自行承担。
                <w:br/>
                ▶ 行程中标注的云南省内机场接送车辆费用。
                <w:br/>
                ▶ 行程中标注的旅游车辆费用。
                <w:br/>
                ▶ 无锡到丽江往返经济舱机票
                <w:br/>
                ▶ 家到无锡机场往返直达接送
                <w:br/>
                ▶ 满20人安排我社全陪导游服务
                <w:br/>
                ▶ 丽江大理泸沽湖地接导游服务
                <w:br/>
                酒店安排：丽江市：麦客达温德姆、多弗或同级
                <w:br/>
                大理白族自治州：大理悦云雅阁或同级
                <w:br/>
                宁蒗县泸沽湖：泸沽湖悦莲莊或同级酒店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2025-06-07T12:52:39+08:00</dcterms:created>
  <dcterms:modified xsi:type="dcterms:W3CDTF">2025-06-07T12:52:39+08:00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